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DF1" w:rsidRPr="00EA0A37" w:rsidRDefault="00BA6DF1" w:rsidP="00EA0A37">
      <w:pPr>
        <w:pStyle w:val="Title"/>
        <w:jc w:val="right"/>
      </w:pPr>
      <w:r>
        <w:rPr>
          <w:sz w:val="28"/>
          <w:szCs w:val="28"/>
        </w:rPr>
        <w:t>Приложение</w:t>
      </w:r>
    </w:p>
    <w:p w:rsidR="00BA6DF1" w:rsidRDefault="00BA6DF1" w:rsidP="00410CCB">
      <w:pPr>
        <w:rPr>
          <w:sz w:val="28"/>
          <w:szCs w:val="28"/>
        </w:rPr>
      </w:pPr>
      <w:r w:rsidRPr="006E3E7F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к </w:t>
      </w:r>
      <w:r w:rsidRPr="006E3E7F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Pr="006E3E7F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6E3E7F">
        <w:rPr>
          <w:sz w:val="28"/>
          <w:szCs w:val="28"/>
        </w:rPr>
        <w:t xml:space="preserve"> </w:t>
      </w:r>
      <w:r w:rsidRPr="006E3E7F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3E7F">
        <w:rPr>
          <w:sz w:val="28"/>
          <w:szCs w:val="28"/>
        </w:rPr>
        <w:t>Пожарского муниципального района</w:t>
      </w:r>
    </w:p>
    <w:p w:rsidR="00BA6DF1" w:rsidRPr="006E3E7F" w:rsidRDefault="00BA6DF1" w:rsidP="00410CC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Приморского края</w:t>
      </w:r>
    </w:p>
    <w:p w:rsidR="00BA6DF1" w:rsidRPr="006E3E7F" w:rsidRDefault="00BA6DF1" w:rsidP="00410CC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3E7F">
        <w:rPr>
          <w:sz w:val="28"/>
          <w:szCs w:val="28"/>
        </w:rPr>
        <w:t>от_</w:t>
      </w:r>
      <w:r w:rsidRPr="00EA0A37">
        <w:rPr>
          <w:sz w:val="28"/>
          <w:szCs w:val="28"/>
          <w:u w:val="single"/>
        </w:rPr>
        <w:t>11.04</w:t>
      </w:r>
      <w:r>
        <w:rPr>
          <w:sz w:val="28"/>
          <w:szCs w:val="28"/>
        </w:rPr>
        <w:t>_</w:t>
      </w:r>
      <w:r w:rsidRPr="006E3E7F">
        <w:rPr>
          <w:sz w:val="28"/>
          <w:szCs w:val="28"/>
        </w:rPr>
        <w:t xml:space="preserve"> 20</w:t>
      </w:r>
      <w:r>
        <w:rPr>
          <w:sz w:val="28"/>
          <w:szCs w:val="28"/>
        </w:rPr>
        <w:t>16</w:t>
      </w:r>
      <w:r w:rsidRPr="006E3E7F">
        <w:rPr>
          <w:sz w:val="28"/>
          <w:szCs w:val="28"/>
        </w:rPr>
        <w:t xml:space="preserve"> г. №_</w:t>
      </w:r>
      <w:r w:rsidRPr="00EA0A37">
        <w:rPr>
          <w:sz w:val="28"/>
          <w:szCs w:val="28"/>
          <w:u w:val="single"/>
        </w:rPr>
        <w:t>118-па</w:t>
      </w:r>
      <w:r>
        <w:rPr>
          <w:sz w:val="28"/>
          <w:szCs w:val="28"/>
        </w:rPr>
        <w:t>_</w:t>
      </w:r>
    </w:p>
    <w:p w:rsidR="00BA6DF1" w:rsidRPr="00902C26" w:rsidRDefault="00BA6DF1" w:rsidP="00410CCB">
      <w:pPr>
        <w:rPr>
          <w:sz w:val="26"/>
          <w:szCs w:val="26"/>
        </w:rPr>
      </w:pPr>
    </w:p>
    <w:p w:rsidR="00BA6DF1" w:rsidRPr="006E3E7F" w:rsidRDefault="00BA6DF1" w:rsidP="00410CCB">
      <w:pPr>
        <w:jc w:val="center"/>
        <w:rPr>
          <w:b/>
          <w:sz w:val="28"/>
          <w:szCs w:val="28"/>
        </w:rPr>
      </w:pPr>
      <w:r w:rsidRPr="006E3E7F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ПИСОК</w:t>
      </w:r>
    </w:p>
    <w:p w:rsidR="00BA6DF1" w:rsidRPr="00902C26" w:rsidRDefault="00BA6DF1" w:rsidP="00410CCB">
      <w:pPr>
        <w:jc w:val="center"/>
        <w:rPr>
          <w:b/>
          <w:sz w:val="26"/>
          <w:szCs w:val="26"/>
        </w:rPr>
      </w:pPr>
      <w:r w:rsidRPr="00D44436">
        <w:rPr>
          <w:b/>
          <w:sz w:val="28"/>
          <w:szCs w:val="28"/>
        </w:rPr>
        <w:t>объектов культурного наследия (памятников истории и культуры), расположенных на территории Пожарского муниципального района в границах сельских поселений, закрепленных за организациями Пожарского муниципального района</w:t>
      </w:r>
    </w:p>
    <w:p w:rsidR="00BA6DF1" w:rsidRDefault="00BA6DF1" w:rsidP="00410CC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3396"/>
        <w:gridCol w:w="3402"/>
        <w:gridCol w:w="2232"/>
      </w:tblGrid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№ п/п</w:t>
            </w:r>
          </w:p>
        </w:tc>
        <w:tc>
          <w:tcPr>
            <w:tcW w:w="3396" w:type="dxa"/>
          </w:tcPr>
          <w:p w:rsidR="00BA6DF1" w:rsidRDefault="00BA6DF1" w:rsidP="00BE7382">
            <w:pPr>
              <w:jc w:val="center"/>
            </w:pPr>
            <w:r>
              <w:t>Наименование объекта культурного наследия (памятники истории и культуры)</w:t>
            </w:r>
          </w:p>
        </w:tc>
        <w:tc>
          <w:tcPr>
            <w:tcW w:w="3402" w:type="dxa"/>
          </w:tcPr>
          <w:p w:rsidR="00BA6DF1" w:rsidRDefault="00BA6DF1" w:rsidP="00BE7382">
            <w:pPr>
              <w:jc w:val="center"/>
            </w:pPr>
            <w:r>
              <w:t>Местонахождение</w:t>
            </w:r>
          </w:p>
        </w:tc>
        <w:tc>
          <w:tcPr>
            <w:tcW w:w="2232" w:type="dxa"/>
          </w:tcPr>
          <w:p w:rsidR="00BA6DF1" w:rsidRDefault="00BA6DF1" w:rsidP="00BE7382">
            <w:pPr>
              <w:jc w:val="center"/>
            </w:pPr>
            <w:r>
              <w:t>Организации-шефы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1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jc w:val="both"/>
            </w:pPr>
            <w:r w:rsidRPr="002635EC">
              <w:t xml:space="preserve">Памятник землякам, погибшим в годы Великой Отечественной войны 1941-1945 годов </w:t>
            </w:r>
          </w:p>
        </w:tc>
        <w:tc>
          <w:tcPr>
            <w:tcW w:w="3402" w:type="dxa"/>
          </w:tcPr>
          <w:p w:rsidR="00BA6DF1" w:rsidRPr="002635EC" w:rsidRDefault="00BA6DF1" w:rsidP="00BE7382">
            <w:pPr>
              <w:jc w:val="both"/>
            </w:pPr>
            <w:r w:rsidRPr="002635EC">
              <w:t>692015, Приморский край, Пожарский район, с. Верхний Перевал, ул. Лесная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СОШ № 16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2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jc w:val="both"/>
            </w:pPr>
            <w:r w:rsidRPr="002635EC">
              <w:t>Памятник землякам, погибшим в годы Великой Отечественной войны 1941-1945 годов</w:t>
            </w:r>
          </w:p>
        </w:tc>
        <w:tc>
          <w:tcPr>
            <w:tcW w:w="3402" w:type="dxa"/>
          </w:tcPr>
          <w:p w:rsidR="00BA6DF1" w:rsidRDefault="00BA6DF1" w:rsidP="00BE7382">
            <w:pPr>
              <w:jc w:val="both"/>
            </w:pPr>
            <w:r w:rsidRPr="002635EC">
              <w:t xml:space="preserve">692023, Приморский край, Пожарский район, </w:t>
            </w:r>
          </w:p>
          <w:p w:rsidR="00BA6DF1" w:rsidRPr="002635EC" w:rsidRDefault="00BA6DF1" w:rsidP="00BE7382">
            <w:pPr>
              <w:jc w:val="both"/>
            </w:pPr>
            <w:r w:rsidRPr="002635EC">
              <w:t>с. Игнатьевка, ул. Советская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СОШ № 6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3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jc w:val="both"/>
            </w:pPr>
            <w:r w:rsidRPr="002635EC">
              <w:t xml:space="preserve">Памятник землякам, погибшим в годы Великой Отечественной войны </w:t>
            </w:r>
          </w:p>
        </w:tc>
        <w:tc>
          <w:tcPr>
            <w:tcW w:w="3402" w:type="dxa"/>
          </w:tcPr>
          <w:p w:rsidR="00BA6DF1" w:rsidRDefault="00BA6DF1" w:rsidP="00BE7382">
            <w:pPr>
              <w:jc w:val="both"/>
            </w:pPr>
            <w:r w:rsidRPr="002635EC">
              <w:t xml:space="preserve">692021, Приморский край, Пожарский район, </w:t>
            </w:r>
          </w:p>
          <w:p w:rsidR="00BA6DF1" w:rsidRPr="002635EC" w:rsidRDefault="00BA6DF1" w:rsidP="00BE7382">
            <w:pPr>
              <w:jc w:val="both"/>
            </w:pPr>
            <w:r w:rsidRPr="002635EC">
              <w:t>с. Нагорное, ул. Юбилейная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СОШ № 5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4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jc w:val="both"/>
            </w:pPr>
            <w:r w:rsidRPr="002635EC">
              <w:t>Памятник землякам, погибшим в годы Великой Отечественной войны 1941-1945 годов</w:t>
            </w:r>
          </w:p>
        </w:tc>
        <w:tc>
          <w:tcPr>
            <w:tcW w:w="3402" w:type="dxa"/>
          </w:tcPr>
          <w:p w:rsidR="00BA6DF1" w:rsidRDefault="00BA6DF1" w:rsidP="00BE7382">
            <w:pPr>
              <w:jc w:val="both"/>
            </w:pPr>
            <w:r w:rsidRPr="002635EC">
              <w:t xml:space="preserve">692025, Приморский край, Пожарский район, </w:t>
            </w:r>
          </w:p>
          <w:p w:rsidR="00BA6DF1" w:rsidRPr="002635EC" w:rsidRDefault="00BA6DF1" w:rsidP="00BE7382">
            <w:pPr>
              <w:jc w:val="both"/>
            </w:pPr>
            <w:r w:rsidRPr="002635EC">
              <w:t>с. Федосьевка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ООШ № 12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5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jc w:val="both"/>
            </w:pPr>
            <w:r w:rsidRPr="002635EC">
              <w:t xml:space="preserve">Памятник землякам, погибшим в годы Великой Отечественной войны </w:t>
            </w:r>
          </w:p>
        </w:tc>
        <w:tc>
          <w:tcPr>
            <w:tcW w:w="3402" w:type="dxa"/>
          </w:tcPr>
          <w:p w:rsidR="00BA6DF1" w:rsidRDefault="00BA6DF1" w:rsidP="00BE7382">
            <w:pPr>
              <w:jc w:val="both"/>
            </w:pPr>
            <w:r w:rsidRPr="002635EC">
              <w:t xml:space="preserve">692010, Приморский край, Пожарский район, </w:t>
            </w:r>
          </w:p>
          <w:p w:rsidR="00BA6DF1" w:rsidRPr="002635EC" w:rsidRDefault="00BA6DF1" w:rsidP="00BE7382">
            <w:pPr>
              <w:jc w:val="both"/>
            </w:pPr>
            <w:r w:rsidRPr="002635EC">
              <w:t>с. Новостройка, Ул. Заводская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СОШ № 17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6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jc w:val="both"/>
            </w:pPr>
            <w:r w:rsidRPr="002635EC">
              <w:t xml:space="preserve">Памятник землякам, погибшим в годы Великой Отечественной войны </w:t>
            </w:r>
          </w:p>
        </w:tc>
        <w:tc>
          <w:tcPr>
            <w:tcW w:w="3402" w:type="dxa"/>
          </w:tcPr>
          <w:p w:rsidR="00BA6DF1" w:rsidRPr="002635EC" w:rsidRDefault="00BA6DF1" w:rsidP="00BE7382">
            <w:pPr>
              <w:jc w:val="both"/>
            </w:pPr>
            <w:r w:rsidRPr="002635EC">
              <w:t>692020, Приморский край, Пожарский район, с. Пожарское,</w:t>
            </w:r>
          </w:p>
          <w:p w:rsidR="00BA6DF1" w:rsidRPr="002635EC" w:rsidRDefault="00BA6DF1" w:rsidP="00BE7382">
            <w:pPr>
              <w:jc w:val="both"/>
            </w:pPr>
            <w:r w:rsidRPr="002635EC">
              <w:t>ул. Ленинская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СОШ № 7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7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jc w:val="both"/>
            </w:pPr>
            <w:r w:rsidRPr="002635EC">
              <w:t xml:space="preserve">Памятник участковому, погибшему в 1943 году </w:t>
            </w:r>
          </w:p>
        </w:tc>
        <w:tc>
          <w:tcPr>
            <w:tcW w:w="3402" w:type="dxa"/>
          </w:tcPr>
          <w:p w:rsidR="00BA6DF1" w:rsidRDefault="00BA6DF1" w:rsidP="00BE7382">
            <w:pPr>
              <w:jc w:val="both"/>
            </w:pPr>
            <w:r w:rsidRPr="002635EC">
              <w:t xml:space="preserve">692021, Приморский край, Пожарский район, </w:t>
            </w:r>
          </w:p>
          <w:p w:rsidR="00BA6DF1" w:rsidRPr="002635EC" w:rsidRDefault="00BA6DF1" w:rsidP="00BE7382">
            <w:pPr>
              <w:jc w:val="both"/>
            </w:pPr>
            <w:r w:rsidRPr="002635EC">
              <w:t>с. Нагорное,</w:t>
            </w:r>
            <w:r>
              <w:t xml:space="preserve"> </w:t>
            </w:r>
            <w:r w:rsidRPr="002635EC">
              <w:t>ул. Юбилейная</w:t>
            </w:r>
          </w:p>
        </w:tc>
        <w:tc>
          <w:tcPr>
            <w:tcW w:w="2232" w:type="dxa"/>
          </w:tcPr>
          <w:p w:rsidR="00BA6DF1" w:rsidRDefault="00BA6DF1" w:rsidP="00BE7382">
            <w:pPr>
              <w:jc w:val="center"/>
            </w:pPr>
            <w:r w:rsidRPr="002635EC">
              <w:t>Отдел МВД РФ по Пожарскому району</w:t>
            </w:r>
            <w:r>
              <w:t xml:space="preserve"> </w:t>
            </w:r>
          </w:p>
          <w:p w:rsidR="00BA6DF1" w:rsidRPr="002635EC" w:rsidRDefault="00BA6DF1" w:rsidP="00BE7382">
            <w:pPr>
              <w:jc w:val="center"/>
            </w:pPr>
            <w:r>
              <w:t>(по согласованию)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8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jc w:val="both"/>
            </w:pPr>
            <w:r w:rsidRPr="002635EC">
              <w:t xml:space="preserve">Памятник воинам Советской армии, погибшим в 1943 году </w:t>
            </w:r>
          </w:p>
          <w:p w:rsidR="00BA6DF1" w:rsidRPr="002635EC" w:rsidRDefault="00BA6DF1" w:rsidP="00BE7382">
            <w:pPr>
              <w:jc w:val="both"/>
            </w:pPr>
          </w:p>
        </w:tc>
        <w:tc>
          <w:tcPr>
            <w:tcW w:w="3402" w:type="dxa"/>
          </w:tcPr>
          <w:p w:rsidR="00BA6DF1" w:rsidRPr="002635EC" w:rsidRDefault="00BA6DF1" w:rsidP="00BE7382">
            <w:pPr>
              <w:jc w:val="both"/>
            </w:pPr>
            <w:r w:rsidRPr="002635EC">
              <w:t xml:space="preserve">692021, Приморский край, Пожарский район, парк </w:t>
            </w:r>
          </w:p>
          <w:p w:rsidR="00BA6DF1" w:rsidRPr="002635EC" w:rsidRDefault="00BA6DF1" w:rsidP="00BE7382">
            <w:pPr>
              <w:jc w:val="both"/>
            </w:pPr>
            <w:r w:rsidRPr="002635EC">
              <w:t>с. Нагорное, ул. Ленинская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СОШ № 5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9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jc w:val="both"/>
            </w:pPr>
            <w:r w:rsidRPr="002635EC">
              <w:t xml:space="preserve">Могила партизану Никите Ивановичу Чеину (1901-1918) </w:t>
            </w:r>
          </w:p>
        </w:tc>
        <w:tc>
          <w:tcPr>
            <w:tcW w:w="3402" w:type="dxa"/>
          </w:tcPr>
          <w:p w:rsidR="00BA6DF1" w:rsidRPr="002635EC" w:rsidRDefault="00BA6DF1" w:rsidP="00BE7382">
            <w:pPr>
              <w:jc w:val="both"/>
            </w:pPr>
            <w:r w:rsidRPr="002635EC">
              <w:t xml:space="preserve">Территория бывшего села Федоровка 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МБУ ДК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10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jc w:val="both"/>
            </w:pPr>
            <w:r w:rsidRPr="002635EC">
              <w:t>Памятник партизану Петру Абрамовичу Григоренко (1901-19019)</w:t>
            </w:r>
          </w:p>
        </w:tc>
        <w:tc>
          <w:tcPr>
            <w:tcW w:w="3402" w:type="dxa"/>
          </w:tcPr>
          <w:p w:rsidR="00BA6DF1" w:rsidRPr="002635EC" w:rsidRDefault="00BA6DF1" w:rsidP="00BE7382">
            <w:pPr>
              <w:jc w:val="both"/>
            </w:pPr>
            <w:r w:rsidRPr="002635EC">
              <w:t>692010, Пожарский район,</w:t>
            </w:r>
          </w:p>
          <w:p w:rsidR="00BA6DF1" w:rsidRPr="002635EC" w:rsidRDefault="00BA6DF1" w:rsidP="00BE7382">
            <w:pPr>
              <w:jc w:val="both"/>
            </w:pPr>
            <w:r w:rsidRPr="002635EC">
              <w:t>с. Знаменка, ул. Веселая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ООШ № 8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11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jc w:val="both"/>
            </w:pPr>
            <w:r w:rsidRPr="002635EC">
              <w:t>Памятник партизанам, расстрелянным японскими интервентами  в 1922 году</w:t>
            </w:r>
          </w:p>
        </w:tc>
        <w:tc>
          <w:tcPr>
            <w:tcW w:w="3402" w:type="dxa"/>
          </w:tcPr>
          <w:p w:rsidR="00BA6DF1" w:rsidRDefault="00BA6DF1" w:rsidP="00BE7382">
            <w:pPr>
              <w:jc w:val="both"/>
            </w:pPr>
            <w:r w:rsidRPr="002635EC">
              <w:t xml:space="preserve">692025, Приморский край, Пожарский район, </w:t>
            </w:r>
          </w:p>
          <w:p w:rsidR="00BA6DF1" w:rsidRPr="002635EC" w:rsidRDefault="00BA6DF1" w:rsidP="00BE7382">
            <w:pPr>
              <w:jc w:val="both"/>
            </w:pPr>
            <w:r w:rsidRPr="002635EC">
              <w:t>с. Федосьевка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ООШ № 12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12</w:t>
            </w:r>
          </w:p>
        </w:tc>
        <w:tc>
          <w:tcPr>
            <w:tcW w:w="3396" w:type="dxa"/>
          </w:tcPr>
          <w:p w:rsidR="00BA6DF1" w:rsidRPr="002635EC" w:rsidRDefault="00BA6DF1" w:rsidP="008D3680">
            <w:r w:rsidRPr="002635EC">
              <w:t>Памятный знак 9 Гвардейской Краснознаменной дивизии</w:t>
            </w:r>
          </w:p>
        </w:tc>
        <w:tc>
          <w:tcPr>
            <w:tcW w:w="3402" w:type="dxa"/>
          </w:tcPr>
          <w:p w:rsidR="00BA6DF1" w:rsidRPr="002635EC" w:rsidRDefault="00BA6DF1" w:rsidP="00BE7382">
            <w:pPr>
              <w:jc w:val="both"/>
            </w:pPr>
            <w:r w:rsidRPr="002635EC">
              <w:t xml:space="preserve">692010, Пожарский район, </w:t>
            </w:r>
          </w:p>
          <w:p w:rsidR="00BA6DF1" w:rsidRPr="002635EC" w:rsidRDefault="00BA6DF1" w:rsidP="00BE7382">
            <w:pPr>
              <w:jc w:val="both"/>
            </w:pPr>
            <w:r w:rsidRPr="002635EC">
              <w:t>с. Знаменка, ул. Веселая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ООШ № 8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13</w:t>
            </w:r>
          </w:p>
        </w:tc>
        <w:tc>
          <w:tcPr>
            <w:tcW w:w="3396" w:type="dxa"/>
          </w:tcPr>
          <w:p w:rsidR="00BA6DF1" w:rsidRPr="002635EC" w:rsidRDefault="00BA6DF1" w:rsidP="008D3680">
            <w:r w:rsidRPr="002635EC">
              <w:t xml:space="preserve">Памятник партизанам, расстрелянным японскими интервентами </w:t>
            </w:r>
          </w:p>
        </w:tc>
        <w:tc>
          <w:tcPr>
            <w:tcW w:w="3402" w:type="dxa"/>
          </w:tcPr>
          <w:p w:rsidR="00BA6DF1" w:rsidRDefault="00BA6DF1" w:rsidP="00BE7382">
            <w:pPr>
              <w:jc w:val="both"/>
            </w:pPr>
            <w:r w:rsidRPr="002635EC">
              <w:t xml:space="preserve">692020, Приморский край, Пожарский район, </w:t>
            </w:r>
          </w:p>
          <w:p w:rsidR="00BA6DF1" w:rsidRPr="002635EC" w:rsidRDefault="00BA6DF1" w:rsidP="00BE7382">
            <w:pPr>
              <w:jc w:val="both"/>
            </w:pPr>
            <w:r w:rsidRPr="002635EC">
              <w:t>с. Пожарское, ул. Ленинская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СОШ № 7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14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tabs>
                <w:tab w:val="left" w:pos="252"/>
              </w:tabs>
            </w:pPr>
            <w:r w:rsidRPr="002635EC">
              <w:t>Обелиск погибшим пограничникам (установлен на месте первоначального захоронения 9 пограничников, пргибших на о. Даманский 2-15 марта 1969 года)</w:t>
            </w:r>
          </w:p>
        </w:tc>
        <w:tc>
          <w:tcPr>
            <w:tcW w:w="3402" w:type="dxa"/>
          </w:tcPr>
          <w:p w:rsidR="00BA6DF1" w:rsidRPr="002635EC" w:rsidRDefault="00BA6DF1" w:rsidP="00BE7382">
            <w:pPr>
              <w:jc w:val="both"/>
            </w:pPr>
            <w:r w:rsidRPr="002635EC">
              <w:t>Приморский край, Пожарский район, отделение «Даманское»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СОШ № 2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15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tabs>
                <w:tab w:val="left" w:pos="252"/>
              </w:tabs>
            </w:pPr>
            <w:r w:rsidRPr="002635EC">
              <w:t xml:space="preserve">Часовня Святителя Николая Чудотворца, посвященная пограничникам, павшим при защите рубежей Родины в марте 1969 года  </w:t>
            </w:r>
          </w:p>
        </w:tc>
        <w:tc>
          <w:tcPr>
            <w:tcW w:w="3402" w:type="dxa"/>
          </w:tcPr>
          <w:p w:rsidR="00BA6DF1" w:rsidRPr="002635EC" w:rsidRDefault="00BA6DF1" w:rsidP="00BE7382">
            <w:pPr>
              <w:jc w:val="both"/>
            </w:pPr>
            <w:r w:rsidRPr="002635EC">
              <w:t>Приморский край, Пожарский район, отделение «Даманское»</w:t>
            </w:r>
          </w:p>
          <w:p w:rsidR="00BA6DF1" w:rsidRPr="002635EC" w:rsidRDefault="00BA6DF1" w:rsidP="00BE7382">
            <w:pPr>
              <w:jc w:val="both"/>
            </w:pP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СОШ № 2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16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tabs>
                <w:tab w:val="left" w:pos="252"/>
              </w:tabs>
            </w:pPr>
            <w:r w:rsidRPr="002635EC">
              <w:t>Мемориальный комплекс героям событий на о. Даманский 2-15 марта 1969 года</w:t>
            </w:r>
          </w:p>
        </w:tc>
        <w:tc>
          <w:tcPr>
            <w:tcW w:w="3402" w:type="dxa"/>
          </w:tcPr>
          <w:p w:rsidR="00BA6DF1" w:rsidRPr="00BE7382" w:rsidRDefault="00BA6DF1" w:rsidP="00BE7382">
            <w:pPr>
              <w:jc w:val="both"/>
              <w:rPr>
                <w:i/>
              </w:rPr>
            </w:pPr>
            <w:r w:rsidRPr="002635EC">
              <w:t>Приморский край, Пожарский район, отделение в нп Нижнемихайловское</w:t>
            </w:r>
            <w:r w:rsidRPr="00BE7382">
              <w:rPr>
                <w:i/>
              </w:rPr>
              <w:t xml:space="preserve"> 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СОШ № 4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17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tabs>
                <w:tab w:val="left" w:pos="252"/>
              </w:tabs>
            </w:pPr>
            <w:r w:rsidRPr="002635EC">
              <w:t xml:space="preserve">Часовня Святого Георгия Победоносца, воздвигнутая в память о воинах-пограничниках, геройски погибших при выполнении приказа командования по выдворению провокаторов с советской территории 2 и 15 марта 1969 года   </w:t>
            </w:r>
          </w:p>
        </w:tc>
        <w:tc>
          <w:tcPr>
            <w:tcW w:w="3402" w:type="dxa"/>
          </w:tcPr>
          <w:p w:rsidR="00BA6DF1" w:rsidRPr="002635EC" w:rsidRDefault="00BA6DF1" w:rsidP="00BE7382">
            <w:pPr>
              <w:jc w:val="both"/>
            </w:pPr>
            <w:r w:rsidRPr="002635EC">
              <w:t>Приморский край, Пожарский район, отделение в нп Нижнемихайловское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 w:rsidRPr="002635EC">
              <w:t>МОБУ СОШ № 4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18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jc w:val="both"/>
            </w:pPr>
            <w:r w:rsidRPr="002635EC">
              <w:t>Памятник партизанам Алексею Дядыло и Игнату Степанюку</w:t>
            </w:r>
          </w:p>
        </w:tc>
        <w:tc>
          <w:tcPr>
            <w:tcW w:w="3402" w:type="dxa"/>
          </w:tcPr>
          <w:p w:rsidR="00BA6DF1" w:rsidRPr="002635EC" w:rsidRDefault="00BA6DF1" w:rsidP="00BE7382">
            <w:pPr>
              <w:jc w:val="both"/>
            </w:pPr>
            <w:r w:rsidRPr="002635EC">
              <w:t>Перрон железнодорожной станции «Ласточка», Игнатьевское сельское поселение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>
              <w:t>МОБУ СОШ № 6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19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jc w:val="both"/>
            </w:pPr>
            <w:r w:rsidRPr="002635EC">
              <w:t xml:space="preserve">Памятник воинам, погибшим в годы Великой Отечественной войны </w:t>
            </w:r>
          </w:p>
        </w:tc>
        <w:tc>
          <w:tcPr>
            <w:tcW w:w="3402" w:type="dxa"/>
          </w:tcPr>
          <w:p w:rsidR="00BA6DF1" w:rsidRPr="002635EC" w:rsidRDefault="00BA6DF1" w:rsidP="00BE7382">
            <w:pPr>
              <w:jc w:val="both"/>
            </w:pPr>
            <w:r w:rsidRPr="002635EC">
              <w:t>692017, Приморский край, Пожарский район, с. Красный Яр, ул. Ленинская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>
              <w:t>МОБУ СОШ № 15 Пожарского МР</w:t>
            </w:r>
          </w:p>
        </w:tc>
      </w:tr>
      <w:tr w:rsidR="00BA6DF1" w:rsidTr="00BE7382">
        <w:tc>
          <w:tcPr>
            <w:tcW w:w="540" w:type="dxa"/>
          </w:tcPr>
          <w:p w:rsidR="00BA6DF1" w:rsidRDefault="00BA6DF1" w:rsidP="00BE7382">
            <w:pPr>
              <w:jc w:val="center"/>
            </w:pPr>
            <w:r>
              <w:t>20</w:t>
            </w:r>
          </w:p>
        </w:tc>
        <w:tc>
          <w:tcPr>
            <w:tcW w:w="3396" w:type="dxa"/>
          </w:tcPr>
          <w:p w:rsidR="00BA6DF1" w:rsidRPr="002635EC" w:rsidRDefault="00BA6DF1" w:rsidP="00BE7382">
            <w:pPr>
              <w:jc w:val="both"/>
            </w:pPr>
            <w:r w:rsidRPr="002635EC">
              <w:t>Братская могила партизан, павших в боях с японскими интервентами</w:t>
            </w:r>
          </w:p>
          <w:p w:rsidR="00BA6DF1" w:rsidRPr="002635EC" w:rsidRDefault="00BA6DF1" w:rsidP="00BE7382">
            <w:pPr>
              <w:jc w:val="both"/>
            </w:pPr>
          </w:p>
        </w:tc>
        <w:tc>
          <w:tcPr>
            <w:tcW w:w="3402" w:type="dxa"/>
          </w:tcPr>
          <w:p w:rsidR="00BA6DF1" w:rsidRPr="002635EC" w:rsidRDefault="00BA6DF1" w:rsidP="00BE7382">
            <w:pPr>
              <w:jc w:val="both"/>
            </w:pPr>
            <w:r w:rsidRPr="002635EC">
              <w:t xml:space="preserve">692021, Приморский край, Пожарский район, с. Нагорное, примерно в 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2635EC">
                <w:t>500 м</w:t>
              </w:r>
            </w:smartTag>
            <w:r w:rsidRPr="002635EC">
              <w:t xml:space="preserve"> по направлению на север от жилого дома по ул. Партизанская, д.36 </w:t>
            </w:r>
            <w:r>
              <w:t xml:space="preserve"> </w:t>
            </w:r>
            <w:r w:rsidRPr="008B26F2">
              <w:t>(в переч</w:t>
            </w:r>
            <w:r>
              <w:t>не объектов–</w:t>
            </w:r>
            <w:r w:rsidRPr="008B26F2">
              <w:t>с.Нагорное, кладбище)</w:t>
            </w:r>
          </w:p>
        </w:tc>
        <w:tc>
          <w:tcPr>
            <w:tcW w:w="2232" w:type="dxa"/>
          </w:tcPr>
          <w:p w:rsidR="00BA6DF1" w:rsidRPr="002635EC" w:rsidRDefault="00BA6DF1" w:rsidP="00BE7382">
            <w:pPr>
              <w:jc w:val="center"/>
            </w:pPr>
            <w:r>
              <w:t>МОБУ СОШ № 5 Пожарского МР</w:t>
            </w:r>
          </w:p>
        </w:tc>
      </w:tr>
    </w:tbl>
    <w:p w:rsidR="00BA6DF1" w:rsidRDefault="00BA6DF1" w:rsidP="00186CAB">
      <w:pPr>
        <w:jc w:val="center"/>
      </w:pPr>
    </w:p>
    <w:p w:rsidR="00BA6DF1" w:rsidRDefault="00BA6DF1" w:rsidP="00410CCB"/>
    <w:p w:rsidR="00BA6DF1" w:rsidRDefault="00BA6DF1" w:rsidP="00410CCB"/>
    <w:p w:rsidR="00BA6DF1" w:rsidRDefault="00BA6DF1" w:rsidP="00410CCB"/>
    <w:p w:rsidR="00BA6DF1" w:rsidRDefault="00BA6DF1" w:rsidP="00410CCB"/>
    <w:p w:rsidR="00BA6DF1" w:rsidRDefault="00BA6DF1" w:rsidP="00410CCB"/>
    <w:p w:rsidR="00BA6DF1" w:rsidRDefault="00BA6DF1" w:rsidP="00410CCB"/>
    <w:p w:rsidR="00BA6DF1" w:rsidRDefault="00BA6DF1" w:rsidP="00410CCB"/>
    <w:p w:rsidR="00BA6DF1" w:rsidRDefault="00BA6DF1" w:rsidP="00410CCB"/>
    <w:p w:rsidR="00BA6DF1" w:rsidRDefault="00BA6DF1" w:rsidP="00410CCB"/>
    <w:p w:rsidR="00BA6DF1" w:rsidRDefault="00BA6DF1" w:rsidP="00410CCB"/>
    <w:p w:rsidR="00BA6DF1" w:rsidRDefault="00BA6DF1" w:rsidP="00410CCB"/>
    <w:p w:rsidR="00BA6DF1" w:rsidRDefault="00BA6DF1" w:rsidP="00410CCB"/>
    <w:p w:rsidR="00BA6DF1" w:rsidRDefault="00BA6DF1" w:rsidP="00410CCB"/>
    <w:p w:rsidR="00BA6DF1" w:rsidRDefault="00BA6DF1" w:rsidP="00410CCB"/>
    <w:tbl>
      <w:tblPr>
        <w:tblW w:w="9570" w:type="dxa"/>
        <w:tblLook w:val="01E0"/>
      </w:tblPr>
      <w:tblGrid>
        <w:gridCol w:w="2816"/>
        <w:gridCol w:w="4135"/>
        <w:gridCol w:w="1617"/>
        <w:gridCol w:w="1002"/>
      </w:tblGrid>
      <w:tr w:rsidR="00BA6DF1" w:rsidTr="00BE7382">
        <w:tc>
          <w:tcPr>
            <w:tcW w:w="9570" w:type="dxa"/>
            <w:gridSpan w:val="4"/>
          </w:tcPr>
          <w:p w:rsidR="00BA6DF1" w:rsidRDefault="00BA6DF1" w:rsidP="00BE7382">
            <w:pPr>
              <w:jc w:val="center"/>
            </w:pPr>
          </w:p>
          <w:p w:rsidR="00BA6DF1" w:rsidRDefault="00BA6DF1" w:rsidP="00BE7382">
            <w:pPr>
              <w:jc w:val="center"/>
            </w:pPr>
            <w:r>
              <w:tab/>
            </w: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alt="Герб без вольной части" style="position:absolute;left:0;text-align:left;margin-left:212.4pt;margin-top:.05pt;width:47.85pt;height:59.25pt;z-index:-251658240;visibility:visible;mso-position-horizontal-relative:text;mso-position-vertical-relative:text" filled="t" fillcolor="#0cf">
                  <v:imagedata r:id="rId4" o:title="" chromakey="#00c" gain="57672f" blacklevel="3932f"/>
                </v:shape>
              </w:pict>
            </w:r>
          </w:p>
          <w:p w:rsidR="00BA6DF1" w:rsidRDefault="00BA6DF1" w:rsidP="00BE7382">
            <w:pPr>
              <w:jc w:val="center"/>
            </w:pPr>
          </w:p>
          <w:p w:rsidR="00BA6DF1" w:rsidRDefault="00BA6DF1" w:rsidP="00BE7382">
            <w:pPr>
              <w:jc w:val="center"/>
            </w:pPr>
          </w:p>
          <w:p w:rsidR="00BA6DF1" w:rsidRDefault="00BA6DF1" w:rsidP="00BE7382">
            <w:pPr>
              <w:jc w:val="center"/>
            </w:pPr>
          </w:p>
        </w:tc>
      </w:tr>
      <w:tr w:rsidR="00BA6DF1" w:rsidTr="00BE7382">
        <w:tc>
          <w:tcPr>
            <w:tcW w:w="9570" w:type="dxa"/>
            <w:gridSpan w:val="4"/>
          </w:tcPr>
          <w:p w:rsidR="00BA6DF1" w:rsidRPr="00BE7382" w:rsidRDefault="00BA6DF1" w:rsidP="00BE7382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E7382">
              <w:rPr>
                <w:b/>
                <w:bCs/>
                <w:sz w:val="32"/>
              </w:rPr>
              <w:t>АДМИНИСТРАЦИЯ</w:t>
            </w:r>
          </w:p>
          <w:p w:rsidR="00BA6DF1" w:rsidRPr="00BE7382" w:rsidRDefault="00BA6DF1" w:rsidP="00BE7382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E7382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BA6DF1" w:rsidRPr="00BE7382" w:rsidRDefault="00BA6DF1" w:rsidP="00BE7382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E7382">
              <w:rPr>
                <w:b/>
                <w:bCs/>
                <w:sz w:val="32"/>
              </w:rPr>
              <w:t>ПРИМОРСКОГО  КРАЯ</w:t>
            </w:r>
          </w:p>
          <w:p w:rsidR="00BA6DF1" w:rsidRPr="00BE7382" w:rsidRDefault="00BA6DF1" w:rsidP="00BE7382">
            <w:pPr>
              <w:jc w:val="center"/>
              <w:rPr>
                <w:sz w:val="32"/>
                <w:szCs w:val="32"/>
              </w:rPr>
            </w:pPr>
          </w:p>
        </w:tc>
      </w:tr>
      <w:tr w:rsidR="00BA6DF1" w:rsidTr="00BE7382">
        <w:tc>
          <w:tcPr>
            <w:tcW w:w="9570" w:type="dxa"/>
            <w:gridSpan w:val="4"/>
          </w:tcPr>
          <w:p w:rsidR="00BA6DF1" w:rsidRPr="00BE7382" w:rsidRDefault="00BA6DF1" w:rsidP="00BE7382">
            <w:pPr>
              <w:jc w:val="center"/>
              <w:rPr>
                <w:b/>
              </w:rPr>
            </w:pPr>
            <w:r w:rsidRPr="00BE7382">
              <w:rPr>
                <w:b/>
              </w:rPr>
              <w:t>П  О  С  Т  А  Н  О  В  Л  Е  Н  И  Е</w:t>
            </w:r>
          </w:p>
          <w:p w:rsidR="00BA6DF1" w:rsidRPr="00BE7382" w:rsidRDefault="00BA6DF1" w:rsidP="00BE7382">
            <w:pPr>
              <w:jc w:val="center"/>
              <w:rPr>
                <w:b/>
              </w:rPr>
            </w:pPr>
          </w:p>
        </w:tc>
      </w:tr>
      <w:tr w:rsidR="00BA6DF1" w:rsidTr="00BE7382">
        <w:tc>
          <w:tcPr>
            <w:tcW w:w="2816" w:type="dxa"/>
            <w:tcBorders>
              <w:bottom w:val="single" w:sz="4" w:space="0" w:color="auto"/>
            </w:tcBorders>
          </w:tcPr>
          <w:p w:rsidR="00BA6DF1" w:rsidRPr="00BE2C95" w:rsidRDefault="00BA6DF1" w:rsidP="00BE7382">
            <w:pPr>
              <w:jc w:val="center"/>
            </w:pPr>
            <w:r>
              <w:t>11.04.2016</w:t>
            </w:r>
          </w:p>
        </w:tc>
        <w:tc>
          <w:tcPr>
            <w:tcW w:w="4135" w:type="dxa"/>
          </w:tcPr>
          <w:p w:rsidR="00BA6DF1" w:rsidRPr="00BE7382" w:rsidRDefault="00BA6DF1" w:rsidP="00BE7382">
            <w:pPr>
              <w:jc w:val="center"/>
              <w:rPr>
                <w:b/>
                <w:sz w:val="21"/>
                <w:szCs w:val="21"/>
              </w:rPr>
            </w:pPr>
            <w:r w:rsidRPr="00BE7382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BA6DF1" w:rsidRPr="00BE2C95" w:rsidRDefault="00BA6DF1" w:rsidP="00BE7382">
            <w:pPr>
              <w:jc w:val="center"/>
            </w:pPr>
            <w:r>
              <w:t>118-па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BA6DF1" w:rsidRDefault="00BA6DF1" w:rsidP="00BE7382">
            <w:pPr>
              <w:jc w:val="center"/>
            </w:pPr>
          </w:p>
        </w:tc>
      </w:tr>
    </w:tbl>
    <w:p w:rsidR="00BA6DF1" w:rsidRDefault="00BA6DF1" w:rsidP="00410CCB">
      <w:pPr>
        <w:jc w:val="center"/>
        <w:rPr>
          <w:b/>
        </w:rPr>
      </w:pPr>
    </w:p>
    <w:p w:rsidR="00BA6DF1" w:rsidRPr="000F4D03" w:rsidRDefault="00BA6DF1" w:rsidP="00410CCB">
      <w:pPr>
        <w:jc w:val="center"/>
        <w:rPr>
          <w:b/>
          <w:sz w:val="28"/>
          <w:szCs w:val="28"/>
        </w:rPr>
      </w:pPr>
      <w:r w:rsidRPr="000F4D03">
        <w:rPr>
          <w:b/>
          <w:sz w:val="28"/>
          <w:szCs w:val="28"/>
        </w:rPr>
        <w:t>О закреплении объектов культурного наследия (памятников истории и культуры), расположенных на территории Пожарского муниципального района в границах сельских поселений, за организациями Пожарского муниципального района</w:t>
      </w:r>
    </w:p>
    <w:p w:rsidR="00BA6DF1" w:rsidRPr="007F5868" w:rsidRDefault="00BA6DF1" w:rsidP="00410CCB">
      <w:pPr>
        <w:jc w:val="center"/>
        <w:rPr>
          <w:b/>
          <w:sz w:val="28"/>
          <w:szCs w:val="28"/>
        </w:rPr>
      </w:pPr>
    </w:p>
    <w:p w:rsidR="00BA6DF1" w:rsidRDefault="00BA6DF1" w:rsidP="00410CCB">
      <w:pPr>
        <w:rPr>
          <w:b/>
          <w:sz w:val="26"/>
          <w:szCs w:val="26"/>
        </w:rPr>
      </w:pPr>
    </w:p>
    <w:p w:rsidR="00BA6DF1" w:rsidRPr="00F16F96" w:rsidRDefault="00BA6DF1" w:rsidP="000F4D03">
      <w:pPr>
        <w:spacing w:line="360" w:lineRule="auto"/>
        <w:ind w:firstLine="708"/>
        <w:jc w:val="both"/>
        <w:rPr>
          <w:sz w:val="28"/>
          <w:szCs w:val="28"/>
        </w:rPr>
      </w:pPr>
      <w:r w:rsidRPr="005710F8">
        <w:rPr>
          <w:sz w:val="28"/>
          <w:szCs w:val="28"/>
        </w:rPr>
        <w:t xml:space="preserve">В </w:t>
      </w:r>
      <w:r>
        <w:rPr>
          <w:sz w:val="28"/>
          <w:szCs w:val="28"/>
        </w:rPr>
        <w:t>целях с</w:t>
      </w:r>
      <w:r w:rsidRPr="00547885">
        <w:rPr>
          <w:sz w:val="28"/>
          <w:szCs w:val="28"/>
        </w:rPr>
        <w:t>охранени</w:t>
      </w:r>
      <w:r>
        <w:rPr>
          <w:sz w:val="28"/>
          <w:szCs w:val="28"/>
        </w:rPr>
        <w:t>я</w:t>
      </w:r>
      <w:r w:rsidRPr="00547885">
        <w:rPr>
          <w:sz w:val="28"/>
          <w:szCs w:val="28"/>
        </w:rPr>
        <w:t>, использовани</w:t>
      </w:r>
      <w:r>
        <w:rPr>
          <w:sz w:val="28"/>
          <w:szCs w:val="28"/>
        </w:rPr>
        <w:t>я</w:t>
      </w:r>
      <w:r w:rsidRPr="00547885">
        <w:rPr>
          <w:sz w:val="28"/>
          <w:szCs w:val="28"/>
        </w:rPr>
        <w:t xml:space="preserve"> и популяризаци</w:t>
      </w:r>
      <w:r>
        <w:rPr>
          <w:sz w:val="28"/>
          <w:szCs w:val="28"/>
        </w:rPr>
        <w:t>и</w:t>
      </w:r>
      <w:r w:rsidRPr="00547885">
        <w:rPr>
          <w:sz w:val="28"/>
          <w:szCs w:val="28"/>
        </w:rPr>
        <w:t xml:space="preserve"> объектов культурного наследия (памятников истории и культуры), расположенных на территории Пожарского муниципального района в границах сельских поселений</w:t>
      </w:r>
      <w:r>
        <w:rPr>
          <w:sz w:val="28"/>
          <w:szCs w:val="28"/>
        </w:rPr>
        <w:t xml:space="preserve">, </w:t>
      </w:r>
      <w:r w:rsidRPr="00547885">
        <w:rPr>
          <w:sz w:val="28"/>
          <w:szCs w:val="28"/>
        </w:rPr>
        <w:t xml:space="preserve"> </w:t>
      </w:r>
      <w:r>
        <w:rPr>
          <w:sz w:val="28"/>
          <w:szCs w:val="28"/>
        </w:rPr>
        <w:t>патриотического воспитания подрастающего поколения Пожарского муниципального района, администрация Пожарского муниципального района Приморского края</w:t>
      </w:r>
    </w:p>
    <w:p w:rsidR="00BA6DF1" w:rsidRPr="00553D05" w:rsidRDefault="00BA6DF1" w:rsidP="00410CCB">
      <w:pPr>
        <w:rPr>
          <w:sz w:val="26"/>
          <w:szCs w:val="26"/>
        </w:rPr>
      </w:pPr>
    </w:p>
    <w:p w:rsidR="00BA6DF1" w:rsidRPr="00553D05" w:rsidRDefault="00BA6DF1" w:rsidP="00410CCB">
      <w:pPr>
        <w:rPr>
          <w:sz w:val="26"/>
          <w:szCs w:val="26"/>
        </w:rPr>
      </w:pPr>
    </w:p>
    <w:p w:rsidR="00BA6DF1" w:rsidRPr="00DD1632" w:rsidRDefault="00BA6DF1" w:rsidP="00410CCB">
      <w:pPr>
        <w:rPr>
          <w:sz w:val="28"/>
          <w:szCs w:val="28"/>
        </w:rPr>
      </w:pPr>
      <w:r w:rsidRPr="00DD1632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DD1632">
        <w:rPr>
          <w:sz w:val="28"/>
          <w:szCs w:val="28"/>
        </w:rPr>
        <w:t>:</w:t>
      </w:r>
    </w:p>
    <w:p w:rsidR="00BA6DF1" w:rsidRDefault="00BA6DF1" w:rsidP="00410CCB"/>
    <w:p w:rsidR="00BA6DF1" w:rsidRDefault="00BA6DF1" w:rsidP="00410CCB"/>
    <w:p w:rsidR="00BA6DF1" w:rsidRDefault="00BA6DF1" w:rsidP="00410CCB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0F4D03">
        <w:rPr>
          <w:color w:val="000000"/>
          <w:sz w:val="28"/>
          <w:szCs w:val="28"/>
        </w:rPr>
        <w:t xml:space="preserve">Закрепить </w:t>
      </w:r>
      <w:r w:rsidRPr="00547885">
        <w:rPr>
          <w:sz w:val="28"/>
          <w:szCs w:val="28"/>
        </w:rPr>
        <w:t>объект</w:t>
      </w:r>
      <w:r>
        <w:rPr>
          <w:sz w:val="28"/>
          <w:szCs w:val="28"/>
        </w:rPr>
        <w:t>ы</w:t>
      </w:r>
      <w:r w:rsidRPr="00547885">
        <w:rPr>
          <w:sz w:val="28"/>
          <w:szCs w:val="28"/>
        </w:rPr>
        <w:t xml:space="preserve"> культурного наследия (памятник</w:t>
      </w:r>
      <w:r>
        <w:rPr>
          <w:sz w:val="28"/>
          <w:szCs w:val="28"/>
        </w:rPr>
        <w:t>и</w:t>
      </w:r>
      <w:r w:rsidRPr="00547885">
        <w:rPr>
          <w:sz w:val="28"/>
          <w:szCs w:val="28"/>
        </w:rPr>
        <w:t xml:space="preserve"> истории и культуры), расположенны</w:t>
      </w:r>
      <w:r>
        <w:rPr>
          <w:sz w:val="28"/>
          <w:szCs w:val="28"/>
        </w:rPr>
        <w:t>е</w:t>
      </w:r>
      <w:r w:rsidRPr="00547885">
        <w:rPr>
          <w:sz w:val="28"/>
          <w:szCs w:val="28"/>
        </w:rPr>
        <w:t xml:space="preserve"> на территории Пожарского муниципального района в границах сельских поселений</w:t>
      </w:r>
      <w:r>
        <w:rPr>
          <w:sz w:val="28"/>
          <w:szCs w:val="28"/>
        </w:rPr>
        <w:t>,</w:t>
      </w:r>
      <w:r w:rsidRPr="000F4D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 организациями Пожарского муниципального района </w:t>
      </w:r>
      <w:r w:rsidRPr="000F4D03">
        <w:rPr>
          <w:color w:val="000000"/>
          <w:sz w:val="28"/>
          <w:szCs w:val="28"/>
        </w:rPr>
        <w:t>(согласно приложению).</w:t>
      </w:r>
    </w:p>
    <w:p w:rsidR="00BA6DF1" w:rsidRDefault="00BA6DF1" w:rsidP="00410CCB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0F4D03">
        <w:rPr>
          <w:color w:val="000000"/>
          <w:sz w:val="28"/>
          <w:szCs w:val="28"/>
        </w:rPr>
        <w:t>. Организациям</w:t>
      </w:r>
      <w:r>
        <w:rPr>
          <w:color w:val="000000"/>
          <w:sz w:val="28"/>
          <w:szCs w:val="28"/>
        </w:rPr>
        <w:t xml:space="preserve"> Пожарского муниципального района</w:t>
      </w:r>
      <w:r w:rsidRPr="000F4D03">
        <w:rPr>
          <w:color w:val="000000"/>
          <w:sz w:val="28"/>
          <w:szCs w:val="28"/>
        </w:rPr>
        <w:t xml:space="preserve">, закрепленным за </w:t>
      </w:r>
      <w:r w:rsidRPr="00547885">
        <w:rPr>
          <w:sz w:val="28"/>
          <w:szCs w:val="28"/>
        </w:rPr>
        <w:t>объект</w:t>
      </w:r>
      <w:r>
        <w:rPr>
          <w:sz w:val="28"/>
          <w:szCs w:val="28"/>
        </w:rPr>
        <w:t>ами</w:t>
      </w:r>
      <w:r w:rsidRPr="00547885">
        <w:rPr>
          <w:sz w:val="28"/>
          <w:szCs w:val="28"/>
        </w:rPr>
        <w:t xml:space="preserve"> культурного наследия (памятник</w:t>
      </w:r>
      <w:r>
        <w:rPr>
          <w:sz w:val="28"/>
          <w:szCs w:val="28"/>
        </w:rPr>
        <w:t>и</w:t>
      </w:r>
      <w:r w:rsidRPr="00547885">
        <w:rPr>
          <w:sz w:val="28"/>
          <w:szCs w:val="28"/>
        </w:rPr>
        <w:t xml:space="preserve"> истории и культуры), расположенны</w:t>
      </w:r>
      <w:r>
        <w:rPr>
          <w:sz w:val="28"/>
          <w:szCs w:val="28"/>
        </w:rPr>
        <w:t>ми</w:t>
      </w:r>
      <w:r w:rsidRPr="00547885">
        <w:rPr>
          <w:sz w:val="28"/>
          <w:szCs w:val="28"/>
        </w:rPr>
        <w:t xml:space="preserve"> на территории Пожарского муниципального района в границах сельских поселений</w:t>
      </w:r>
      <w:r w:rsidRPr="000F4D03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ежегодно </w:t>
      </w:r>
      <w:r w:rsidRPr="000F4D03">
        <w:rPr>
          <w:color w:val="000000"/>
          <w:sz w:val="28"/>
          <w:szCs w:val="28"/>
        </w:rPr>
        <w:t>пров</w:t>
      </w:r>
      <w:r>
        <w:rPr>
          <w:color w:val="000000"/>
          <w:sz w:val="28"/>
          <w:szCs w:val="28"/>
        </w:rPr>
        <w:t>одить</w:t>
      </w:r>
      <w:r w:rsidRPr="000F4D03">
        <w:rPr>
          <w:color w:val="000000"/>
          <w:sz w:val="28"/>
          <w:szCs w:val="28"/>
        </w:rPr>
        <w:t xml:space="preserve"> мероприятия по благоустройству памятных мест и прилегающих к ним территорий </w:t>
      </w:r>
      <w:r>
        <w:rPr>
          <w:color w:val="000000"/>
          <w:sz w:val="28"/>
          <w:szCs w:val="28"/>
        </w:rPr>
        <w:t>с апреля по сентябрь текущего</w:t>
      </w:r>
      <w:r w:rsidRPr="000F4D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календарного года</w:t>
      </w:r>
      <w:r w:rsidRPr="000F4D03">
        <w:rPr>
          <w:color w:val="000000"/>
          <w:sz w:val="28"/>
          <w:szCs w:val="28"/>
        </w:rPr>
        <w:t>.</w:t>
      </w:r>
    </w:p>
    <w:p w:rsidR="00BA6DF1" w:rsidRDefault="00BA6DF1" w:rsidP="008B26F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Финансовому управлению </w:t>
      </w:r>
      <w:r w:rsidRPr="009522A9">
        <w:rPr>
          <w:sz w:val="28"/>
          <w:szCs w:val="28"/>
        </w:rPr>
        <w:t>администрации Пожарского муниципального района</w:t>
      </w:r>
      <w:r>
        <w:rPr>
          <w:sz w:val="28"/>
          <w:szCs w:val="28"/>
        </w:rPr>
        <w:t xml:space="preserve"> предусматривать ежегодное выделение финансовых средств из бюджета Пожарского муниципального района на реализацию мероприятий по с</w:t>
      </w:r>
      <w:r w:rsidRPr="00547885">
        <w:rPr>
          <w:sz w:val="28"/>
          <w:szCs w:val="28"/>
        </w:rPr>
        <w:t>охранени</w:t>
      </w:r>
      <w:r>
        <w:rPr>
          <w:sz w:val="28"/>
          <w:szCs w:val="28"/>
        </w:rPr>
        <w:t>ю</w:t>
      </w:r>
      <w:r w:rsidRPr="00547885">
        <w:rPr>
          <w:sz w:val="28"/>
          <w:szCs w:val="28"/>
        </w:rPr>
        <w:t xml:space="preserve"> и популяризаци</w:t>
      </w:r>
      <w:r>
        <w:rPr>
          <w:sz w:val="28"/>
          <w:szCs w:val="28"/>
        </w:rPr>
        <w:t>и</w:t>
      </w:r>
      <w:r w:rsidRPr="00547885">
        <w:rPr>
          <w:sz w:val="28"/>
          <w:szCs w:val="28"/>
        </w:rPr>
        <w:t xml:space="preserve"> объектов культурного наследия (памятников истории и культуры), находящихся в собственности Пожарского муниципального района, расположенных на территории Пожарского муниципального района в границах сельских поселений</w:t>
      </w:r>
      <w:r>
        <w:rPr>
          <w:sz w:val="28"/>
          <w:szCs w:val="28"/>
        </w:rPr>
        <w:t xml:space="preserve">, в рамках муниципальной программы «Развитие культуры Пожарского </w:t>
      </w:r>
      <w:r w:rsidRPr="0054788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на 2012-2016 годы и плановый период 2017 года».</w:t>
      </w:r>
    </w:p>
    <w:p w:rsidR="00BA6DF1" w:rsidRPr="00F16F96" w:rsidRDefault="00BA6DF1" w:rsidP="008B26F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Отделу организационно-кадровой работы</w:t>
      </w:r>
      <w:r w:rsidRPr="009522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делопроизводства </w:t>
      </w:r>
      <w:r w:rsidRPr="009522A9">
        <w:rPr>
          <w:sz w:val="28"/>
          <w:szCs w:val="28"/>
        </w:rPr>
        <w:t>администрации Пожарского муниципального района опубликовать настоящее постановление в газете «Победа», разместить на официальном Интернет-сайте администрации Пожарского муниципального района Приморского края.</w:t>
      </w:r>
    </w:p>
    <w:p w:rsidR="00BA6DF1" w:rsidRPr="00F16F96" w:rsidRDefault="00BA6DF1" w:rsidP="00410C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 w:rsidRPr="00F16F96">
        <w:rPr>
          <w:bCs/>
          <w:sz w:val="28"/>
          <w:szCs w:val="28"/>
        </w:rPr>
        <w:t xml:space="preserve">. </w:t>
      </w:r>
      <w:r w:rsidRPr="00F16F96">
        <w:rPr>
          <w:sz w:val="28"/>
          <w:szCs w:val="28"/>
        </w:rPr>
        <w:t xml:space="preserve">Контроль за исполнением данного постановления </w:t>
      </w:r>
      <w:r>
        <w:rPr>
          <w:sz w:val="28"/>
          <w:szCs w:val="28"/>
        </w:rPr>
        <w:t>возложить на начальника управления культуры, спорта и молодежной политики администрации Пожарского муниципального района Приморского края Коляда В.Я</w:t>
      </w:r>
      <w:r w:rsidRPr="00F16F96">
        <w:rPr>
          <w:sz w:val="28"/>
          <w:szCs w:val="28"/>
        </w:rPr>
        <w:t>.</w:t>
      </w:r>
    </w:p>
    <w:p w:rsidR="00BA6DF1" w:rsidRDefault="00BA6DF1" w:rsidP="00410CCB">
      <w:pPr>
        <w:rPr>
          <w:sz w:val="28"/>
          <w:szCs w:val="28"/>
        </w:rPr>
      </w:pPr>
    </w:p>
    <w:p w:rsidR="00BA6DF1" w:rsidRDefault="00BA6DF1" w:rsidP="00410CCB">
      <w:pPr>
        <w:rPr>
          <w:sz w:val="28"/>
          <w:szCs w:val="28"/>
        </w:rPr>
      </w:pPr>
    </w:p>
    <w:p w:rsidR="00BA6DF1" w:rsidRDefault="00BA6DF1" w:rsidP="00410CCB">
      <w:pPr>
        <w:rPr>
          <w:sz w:val="28"/>
          <w:szCs w:val="28"/>
        </w:rPr>
      </w:pPr>
    </w:p>
    <w:p w:rsidR="00BA6DF1" w:rsidRDefault="00BA6DF1">
      <w:r w:rsidRPr="00F16F96">
        <w:rPr>
          <w:sz w:val="28"/>
          <w:szCs w:val="28"/>
        </w:rPr>
        <w:t>Глава Пожарского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С.А. Филатов</w:t>
      </w:r>
    </w:p>
    <w:sectPr w:rsidR="00BA6DF1" w:rsidSect="00410CCB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0CCB"/>
    <w:rsid w:val="00087E96"/>
    <w:rsid w:val="000F4D03"/>
    <w:rsid w:val="001248A9"/>
    <w:rsid w:val="0013322C"/>
    <w:rsid w:val="00186CAB"/>
    <w:rsid w:val="001B2430"/>
    <w:rsid w:val="002635EC"/>
    <w:rsid w:val="002A072C"/>
    <w:rsid w:val="002D3BE9"/>
    <w:rsid w:val="003A2B8E"/>
    <w:rsid w:val="00410CCB"/>
    <w:rsid w:val="00547885"/>
    <w:rsid w:val="00553D05"/>
    <w:rsid w:val="005710F8"/>
    <w:rsid w:val="005F4BE6"/>
    <w:rsid w:val="00617B52"/>
    <w:rsid w:val="006E3E7F"/>
    <w:rsid w:val="006F75E8"/>
    <w:rsid w:val="007F5868"/>
    <w:rsid w:val="00892652"/>
    <w:rsid w:val="008B26F2"/>
    <w:rsid w:val="008D3680"/>
    <w:rsid w:val="00902C26"/>
    <w:rsid w:val="009522A9"/>
    <w:rsid w:val="00A6165A"/>
    <w:rsid w:val="00BA6DF1"/>
    <w:rsid w:val="00BE2C95"/>
    <w:rsid w:val="00BE7382"/>
    <w:rsid w:val="00C017D8"/>
    <w:rsid w:val="00C6062C"/>
    <w:rsid w:val="00CA5A9E"/>
    <w:rsid w:val="00D44436"/>
    <w:rsid w:val="00DD1632"/>
    <w:rsid w:val="00EA0A37"/>
    <w:rsid w:val="00F0254D"/>
    <w:rsid w:val="00F16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CCB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0CCB"/>
    <w:pPr>
      <w:keepNext/>
      <w:jc w:val="center"/>
      <w:outlineLvl w:val="2"/>
    </w:pPr>
    <w:rPr>
      <w:sz w:val="2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410CCB"/>
    <w:rPr>
      <w:rFonts w:ascii="Times New Roman" w:hAnsi="Times New Roman" w:cs="Times New Roman"/>
      <w:sz w:val="20"/>
      <w:szCs w:val="20"/>
      <w:lang w:eastAsia="ru-RU"/>
    </w:rPr>
  </w:style>
  <w:style w:type="paragraph" w:styleId="Title">
    <w:name w:val="Title"/>
    <w:basedOn w:val="Normal"/>
    <w:link w:val="TitleChar"/>
    <w:uiPriority w:val="99"/>
    <w:qFormat/>
    <w:rsid w:val="00410CCB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10CCB"/>
    <w:rPr>
      <w:rFonts w:ascii="Times New Roman" w:hAnsi="Times New Roman" w:cs="Times New Roman"/>
      <w:b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410CCB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F4D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977</Words>
  <Characters>5574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valentina</cp:lastModifiedBy>
  <cp:revision>2</cp:revision>
  <cp:lastPrinted>2016-04-05T05:59:00Z</cp:lastPrinted>
  <dcterms:created xsi:type="dcterms:W3CDTF">2016-04-22T01:41:00Z</dcterms:created>
  <dcterms:modified xsi:type="dcterms:W3CDTF">2016-04-22T01:41:00Z</dcterms:modified>
</cp:coreProperties>
</file>